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213CE1" w:rsidRPr="000C4E50">
        <w:trPr>
          <w:cantSplit/>
        </w:trPr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CE1" w:rsidRDefault="00213CE1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213CE1" w:rsidRPr="000C4E50">
              <w:trPr>
                <w:cantSplit/>
              </w:trPr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tbl>
                  <w:tblPr>
                    <w:tblW w:w="574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30"/>
                    <w:gridCol w:w="1230"/>
                    <w:gridCol w:w="1640"/>
                    <w:gridCol w:w="1640"/>
                  </w:tblGrid>
                  <w:tr w:rsidR="007D3F89" w:rsidRPr="007D3F89" w:rsidTr="007D3F89">
                    <w:trPr>
                      <w:trHeight w:val="315"/>
                    </w:trPr>
                    <w:tc>
                      <w:tcPr>
                        <w:tcW w:w="24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>Приложение № 3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lang w:val="ru-RU" w:eastAsia="ru-RU"/>
                          </w:rPr>
                        </w:pPr>
                      </w:p>
                    </w:tc>
                  </w:tr>
                  <w:tr w:rsidR="007D3F89" w:rsidRPr="007D3F89" w:rsidTr="007D3F89">
                    <w:trPr>
                      <w:trHeight w:val="315"/>
                    </w:trPr>
                    <w:tc>
                      <w:tcPr>
                        <w:tcW w:w="410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>к решению Совета депутатов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lang w:val="ru-RU" w:eastAsia="ru-RU"/>
                          </w:rPr>
                        </w:pPr>
                      </w:p>
                    </w:tc>
                  </w:tr>
                  <w:tr w:rsidR="007D3F89" w:rsidRPr="007D3F89" w:rsidTr="007D3F89">
                    <w:trPr>
                      <w:trHeight w:val="315"/>
                    </w:trPr>
                    <w:tc>
                      <w:tcPr>
                        <w:tcW w:w="410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>муниципального образования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lang w:val="ru-RU" w:eastAsia="ru-RU"/>
                          </w:rPr>
                        </w:pPr>
                      </w:p>
                    </w:tc>
                  </w:tr>
                  <w:tr w:rsidR="007D3F89" w:rsidRPr="007D3F89" w:rsidTr="007D3F89">
                    <w:trPr>
                      <w:trHeight w:val="315"/>
                    </w:trPr>
                    <w:tc>
                      <w:tcPr>
                        <w:tcW w:w="574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>Никольский сельсовет Оренбургского района</w:t>
                        </w:r>
                      </w:p>
                    </w:tc>
                  </w:tr>
                  <w:tr w:rsidR="007D3F89" w:rsidRPr="000C4E50" w:rsidTr="007D3F89">
                    <w:trPr>
                      <w:trHeight w:val="315"/>
                    </w:trPr>
                    <w:tc>
                      <w:tcPr>
                        <w:tcW w:w="410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0C4E50" w:rsidP="007D3F89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 w:eastAsia="ru-RU"/>
                          </w:rPr>
                          <w:t xml:space="preserve">от 25.12.2024 </w:t>
                        </w:r>
                        <w:r w:rsidR="007D3F89"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 xml:space="preserve"> №</w:t>
                        </w:r>
                        <w:r>
                          <w:rPr>
                            <w:sz w:val="24"/>
                            <w:szCs w:val="24"/>
                            <w:lang w:val="ru-RU" w:eastAsia="ru-RU"/>
                          </w:rPr>
                          <w:t xml:space="preserve"> 130</w:t>
                        </w:r>
                        <w:bookmarkStart w:id="0" w:name="_GoBack"/>
                        <w:bookmarkEnd w:id="0"/>
                        <w:r w:rsidR="007D3F89" w:rsidRPr="007D3F89">
                          <w:rPr>
                            <w:sz w:val="24"/>
                            <w:szCs w:val="24"/>
                            <w:lang w:val="ru-RU"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lang w:val="ru-RU" w:eastAsia="ru-RU"/>
                          </w:rPr>
                        </w:pPr>
                      </w:p>
                    </w:tc>
                  </w:tr>
                  <w:tr w:rsidR="007D3F89" w:rsidRPr="000C4E50" w:rsidTr="007D3F89">
                    <w:trPr>
                      <w:trHeight w:val="255"/>
                    </w:trPr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b/>
                            <w:bCs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b/>
                            <w:bCs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3F89" w:rsidRPr="007D3F89" w:rsidRDefault="007D3F89" w:rsidP="007D3F89">
                        <w:pPr>
                          <w:rPr>
                            <w:rFonts w:ascii="Arial" w:hAnsi="Arial" w:cs="Arial"/>
                            <w:lang w:val="ru-RU" w:eastAsia="ru-RU"/>
                          </w:rPr>
                        </w:pPr>
                      </w:p>
                    </w:tc>
                  </w:tr>
                </w:tbl>
                <w:p w:rsidR="00213CE1" w:rsidRPr="000C4E50" w:rsidRDefault="00213CE1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213CE1" w:rsidRPr="000C4E50" w:rsidRDefault="00213CE1">
            <w:pPr>
              <w:spacing w:line="1" w:lineRule="auto"/>
              <w:rPr>
                <w:lang w:val="ru-RU"/>
              </w:rPr>
            </w:pPr>
          </w:p>
        </w:tc>
      </w:tr>
    </w:tbl>
    <w:p w:rsidR="00213CE1" w:rsidRPr="000C4E50" w:rsidRDefault="00213CE1">
      <w:pPr>
        <w:rPr>
          <w:vanish/>
          <w:lang w:val="ru-RU"/>
        </w:rPr>
      </w:pPr>
    </w:p>
    <w:tbl>
      <w:tblPr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13CE1" w:rsidRPr="000C4E50">
        <w:trPr>
          <w:cantSplit/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E5B35" w:rsidRPr="00BF74D9" w:rsidRDefault="009C6F38">
            <w:pPr>
              <w:ind w:firstLine="420"/>
              <w:jc w:val="center"/>
              <w:divId w:val="1901138351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Ведомственная структура расходов бюджета муниципального образования </w:t>
            </w:r>
            <w:r w:rsidR="007D3F89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Никольский сельсовет Оренбургского </w:t>
            </w:r>
            <w:r w:rsidRPr="00BF74D9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район</w:t>
            </w:r>
            <w:r w:rsidR="007D3F89">
              <w:rPr>
                <w:b/>
                <w:bCs/>
                <w:color w:val="000000"/>
                <w:sz w:val="28"/>
                <w:szCs w:val="28"/>
                <w:lang w:val="ru-RU"/>
              </w:rPr>
              <w:t>а Оренбургской области</w:t>
            </w:r>
          </w:p>
          <w:p w:rsidR="008E5B35" w:rsidRPr="00BF74D9" w:rsidRDefault="009C6F38">
            <w:pPr>
              <w:ind w:firstLine="420"/>
              <w:jc w:val="center"/>
              <w:divId w:val="203576530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b/>
                <w:bCs/>
                <w:color w:val="000000"/>
                <w:sz w:val="28"/>
                <w:szCs w:val="28"/>
                <w:lang w:val="ru-RU"/>
              </w:rPr>
              <w:t>на 2025 год и на плановый период 2026 и 2027 годов</w:t>
            </w:r>
          </w:p>
          <w:p w:rsidR="00213CE1" w:rsidRPr="00BF74D9" w:rsidRDefault="00213CE1">
            <w:pPr>
              <w:spacing w:line="1" w:lineRule="auto"/>
              <w:rPr>
                <w:lang w:val="ru-RU"/>
              </w:rPr>
            </w:pPr>
          </w:p>
        </w:tc>
      </w:tr>
    </w:tbl>
    <w:p w:rsidR="00213CE1" w:rsidRDefault="00213CE1">
      <w:pPr>
        <w:rPr>
          <w:vanish/>
        </w:rPr>
      </w:pPr>
      <w:bookmarkStart w:id="1" w:name="__bookmark_1"/>
      <w:bookmarkEnd w:id="1"/>
    </w:p>
    <w:tbl>
      <w:tblPr>
        <w:tblW w:w="15421" w:type="dxa"/>
        <w:tblLayout w:type="fixed"/>
        <w:tblLook w:val="01E0" w:firstRow="1" w:lastRow="1" w:firstColumn="1" w:lastColumn="1" w:noHBand="0" w:noVBand="0"/>
      </w:tblPr>
      <w:tblGrid>
        <w:gridCol w:w="5505"/>
        <w:gridCol w:w="850"/>
        <w:gridCol w:w="566"/>
        <w:gridCol w:w="566"/>
        <w:gridCol w:w="1984"/>
        <w:gridCol w:w="850"/>
        <w:gridCol w:w="1700"/>
        <w:gridCol w:w="1700"/>
        <w:gridCol w:w="1700"/>
      </w:tblGrid>
      <w:tr w:rsidR="00213CE1">
        <w:trPr>
          <w:cantSplit/>
          <w:tblHeader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55"/>
            </w:tblGrid>
            <w:tr w:rsidR="00213CE1">
              <w:trPr>
                <w:cantSplit/>
                <w:jc w:val="center"/>
              </w:trPr>
              <w:tc>
                <w:tcPr>
                  <w:tcW w:w="5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837581427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213CE1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258294561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Вед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213CE1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890654417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213CE1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164274804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13CE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965966577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213CE1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656419603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23941394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2025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566791602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2026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97939399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2027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</w:tr>
    </w:tbl>
    <w:p w:rsidR="00213CE1" w:rsidRDefault="00213CE1">
      <w:pPr>
        <w:rPr>
          <w:vanish/>
        </w:rPr>
      </w:pPr>
      <w:bookmarkStart w:id="2" w:name="__bookmark_2"/>
      <w:bookmarkEnd w:id="2"/>
    </w:p>
    <w:tbl>
      <w:tblPr>
        <w:tblW w:w="15421" w:type="dxa"/>
        <w:tblLayout w:type="fixed"/>
        <w:tblLook w:val="01E0" w:firstRow="1" w:lastRow="1" w:firstColumn="1" w:lastColumn="1" w:noHBand="0" w:noVBand="0"/>
      </w:tblPr>
      <w:tblGrid>
        <w:gridCol w:w="5505"/>
        <w:gridCol w:w="850"/>
        <w:gridCol w:w="566"/>
        <w:gridCol w:w="566"/>
        <w:gridCol w:w="1984"/>
        <w:gridCol w:w="850"/>
        <w:gridCol w:w="1700"/>
        <w:gridCol w:w="1700"/>
        <w:gridCol w:w="1700"/>
      </w:tblGrid>
      <w:tr w:rsidR="00213CE1">
        <w:trPr>
          <w:cantSplit/>
          <w:tblHeader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55"/>
            </w:tblGrid>
            <w:tr w:rsidR="00213CE1">
              <w:trPr>
                <w:cantSplit/>
                <w:jc w:val="center"/>
              </w:trPr>
              <w:tc>
                <w:tcPr>
                  <w:tcW w:w="5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72363736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213CE1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788355615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213CE1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38033262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213CE1">
              <w:trPr>
                <w:cantSplit/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83687555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13CE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55958467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213CE1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67314040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069226768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1074933721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CE1" w:rsidRDefault="00213CE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13CE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E5B35" w:rsidRDefault="009C6F38">
                  <w:pPr>
                    <w:jc w:val="center"/>
                    <w:divId w:val="6256229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213CE1" w:rsidRDefault="00213CE1">
                  <w:pPr>
                    <w:spacing w:line="1" w:lineRule="auto"/>
                  </w:pPr>
                </w:p>
              </w:tc>
            </w:tr>
          </w:tbl>
          <w:p w:rsidR="00213CE1" w:rsidRDefault="00213CE1">
            <w:pPr>
              <w:spacing w:line="1" w:lineRule="auto"/>
            </w:pP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b/>
                <w:bCs/>
                <w:color w:val="000000"/>
                <w:sz w:val="28"/>
                <w:szCs w:val="28"/>
                <w:lang w:val="ru-RU"/>
              </w:rPr>
              <w:t>Администрация муниципального образования Никольский сельсовет Оренбургского района Оренбургской области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9 477 073,2</w:t>
            </w:r>
            <w:r w:rsidR="009527AB">
              <w:rPr>
                <w:b/>
                <w:bCs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8 914 704,6</w:t>
            </w:r>
            <w:r w:rsidR="009527AB">
              <w:rPr>
                <w:b/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9 426 756,0</w:t>
            </w:r>
            <w:r w:rsidR="009527AB">
              <w:rPr>
                <w:b/>
                <w:bCs/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4 992 051,0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4 672 417,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4 626 937,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"Совершенствование муниципального управления в муниципальном образован</w:t>
            </w:r>
            <w:r w:rsidR="00DC03F6">
              <w:rPr>
                <w:color w:val="000000"/>
                <w:sz w:val="28"/>
                <w:szCs w:val="28"/>
                <w:lang w:val="ru-RU"/>
              </w:rPr>
              <w:t>ии Никольский сельсовет</w:t>
            </w: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деятельности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главы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3 675 467,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3 629 987,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"Совершенствование муниципального управления в муниципальном образован</w:t>
            </w:r>
            <w:r>
              <w:rPr>
                <w:color w:val="000000"/>
                <w:sz w:val="28"/>
                <w:szCs w:val="28"/>
                <w:lang w:val="ru-RU"/>
              </w:rPr>
              <w:t>ии Никольский сельсовет</w:t>
            </w: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3 675 467,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3 629 987,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3 675 467,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3 629 987,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3 859 296,0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3 675 467,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3 629 987,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деятельности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3 298 527,0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3 151 698,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3 106 218,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550 692,0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403 863,</w:t>
            </w:r>
            <w:r>
              <w:rPr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358 383,</w:t>
            </w:r>
            <w:r>
              <w:rPr>
                <w:color w:val="000000"/>
                <w:sz w:val="28"/>
                <w:szCs w:val="28"/>
                <w:lang w:val="ru-RU"/>
              </w:rPr>
              <w:t>77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Финансовое обеспечение минимального размера оплаты труда работников бюджетной сферы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86 4 01 78888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86 4 01 78888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содержание специалистов по обеспечению деятельности аппарата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Комплекс процессных мероприятий "Обеспечение передачи части полномочий муниципальному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Оренбургский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район</w:t>
            </w:r>
            <w:proofErr w:type="spellEnd"/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Межбюджетные трасферты бюджету муниципального района на выполнение переданных полномочий в области градостроительной деятельности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межбюджетные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lastRenderedPageBreak/>
              <w:t>Межбюджетные трасферты бюджету муниципального района на выполнение переданных полномочий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межбюджетные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"Совершенствование муниципального управления в муниципальном образован</w:t>
            </w:r>
            <w:r>
              <w:rPr>
                <w:color w:val="000000"/>
                <w:sz w:val="28"/>
                <w:szCs w:val="28"/>
                <w:lang w:val="ru-RU"/>
              </w:rPr>
              <w:t>ии Никольский сельсовет</w:t>
            </w: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Комплекс процессных мероприятий "Обеспечение передачи части полномочий муниципальному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Оренбургский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район</w:t>
            </w:r>
            <w:proofErr w:type="spellEnd"/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Межбюджетные трасферты бюджету муниципального района на выполнение переданных полномочий внешнего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86 4 03 61002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межбюджетные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86 4 03 61002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75 0 00 90006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Специальные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75 0 00 90006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Другие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общегосударственные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DC03F6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"Совершенствование муниципального управления в муниципальном образовании Никольский сельсовет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Уплата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членских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взносов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Содержание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имущества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C03F6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Pr="00DC03F6" w:rsidRDefault="00DC03F6">
            <w:pPr>
              <w:rPr>
                <w:b/>
              </w:rPr>
            </w:pPr>
            <w:r w:rsidRPr="00DC03F6">
              <w:rPr>
                <w:b/>
                <w:color w:val="000000"/>
                <w:sz w:val="28"/>
                <w:szCs w:val="28"/>
              </w:rPr>
              <w:t>175 076,2</w:t>
            </w:r>
            <w:r w:rsidRPr="00DC03F6"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Pr="00DC03F6" w:rsidRDefault="00DC03F6">
            <w:pPr>
              <w:rPr>
                <w:b/>
              </w:rPr>
            </w:pPr>
            <w:r w:rsidRPr="00DC03F6">
              <w:rPr>
                <w:b/>
                <w:color w:val="000000"/>
                <w:sz w:val="28"/>
                <w:szCs w:val="28"/>
              </w:rPr>
              <w:t>192 426,</w:t>
            </w:r>
            <w:r w:rsidRPr="00DC03F6">
              <w:rPr>
                <w:b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Pr="00DC03F6" w:rsidRDefault="00DC03F6">
            <w:pPr>
              <w:rPr>
                <w:b/>
              </w:rPr>
            </w:pPr>
            <w:r w:rsidRPr="00DC03F6">
              <w:rPr>
                <w:b/>
                <w:color w:val="000000"/>
                <w:sz w:val="28"/>
                <w:szCs w:val="28"/>
              </w:rPr>
              <w:t>199 604,</w:t>
            </w:r>
            <w:r w:rsidRPr="00DC03F6">
              <w:rPr>
                <w:b/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DC03F6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Мобилизационная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вневойсковая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9635C9">
              <w:rPr>
                <w:color w:val="000000"/>
                <w:sz w:val="28"/>
                <w:szCs w:val="28"/>
              </w:rPr>
              <w:t>175 076,2</w:t>
            </w:r>
            <w:r w:rsidRPr="009635C9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BC564B">
              <w:rPr>
                <w:color w:val="000000"/>
                <w:sz w:val="28"/>
                <w:szCs w:val="28"/>
              </w:rPr>
              <w:t>192 426,</w:t>
            </w:r>
            <w:r w:rsidRPr="00BC564B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754FED">
              <w:rPr>
                <w:color w:val="000000"/>
                <w:sz w:val="28"/>
                <w:szCs w:val="28"/>
              </w:rPr>
              <w:t>199 604,</w:t>
            </w:r>
            <w:r w:rsidRPr="00754FED"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DC03F6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DC03F6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"Совершенствование муниципального управления в муниципальном образовании Никольский сельсовет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9635C9">
              <w:rPr>
                <w:color w:val="000000"/>
                <w:sz w:val="28"/>
                <w:szCs w:val="28"/>
              </w:rPr>
              <w:t>175 076,2</w:t>
            </w:r>
            <w:r w:rsidRPr="009635C9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BC564B">
              <w:rPr>
                <w:color w:val="000000"/>
                <w:sz w:val="28"/>
                <w:szCs w:val="28"/>
              </w:rPr>
              <w:t>192 426,</w:t>
            </w:r>
            <w:r w:rsidRPr="00BC564B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754FED">
              <w:rPr>
                <w:color w:val="000000"/>
                <w:sz w:val="28"/>
                <w:szCs w:val="28"/>
              </w:rPr>
              <w:t>199 604,</w:t>
            </w:r>
            <w:r w:rsidRPr="00754FED"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DC03F6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9635C9">
              <w:rPr>
                <w:color w:val="000000"/>
                <w:sz w:val="28"/>
                <w:szCs w:val="28"/>
              </w:rPr>
              <w:t>175 076,2</w:t>
            </w:r>
            <w:r w:rsidRPr="009635C9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BC564B">
              <w:rPr>
                <w:color w:val="000000"/>
                <w:sz w:val="28"/>
                <w:szCs w:val="28"/>
              </w:rPr>
              <w:t>192 426,</w:t>
            </w:r>
            <w:r w:rsidRPr="00BC564B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754FED">
              <w:rPr>
                <w:color w:val="000000"/>
                <w:sz w:val="28"/>
                <w:szCs w:val="28"/>
              </w:rPr>
              <w:t>199 604,</w:t>
            </w:r>
            <w:r w:rsidRPr="00754FED"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DC03F6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9635C9">
              <w:rPr>
                <w:color w:val="000000"/>
                <w:sz w:val="28"/>
                <w:szCs w:val="28"/>
              </w:rPr>
              <w:t>175 076,2</w:t>
            </w:r>
            <w:r w:rsidRPr="009635C9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BC564B">
              <w:rPr>
                <w:color w:val="000000"/>
                <w:sz w:val="28"/>
                <w:szCs w:val="28"/>
              </w:rPr>
              <w:t>192 426,</w:t>
            </w:r>
            <w:r w:rsidRPr="00BC564B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F6" w:rsidRDefault="00DC03F6">
            <w:r w:rsidRPr="00754FED">
              <w:rPr>
                <w:color w:val="000000"/>
                <w:sz w:val="28"/>
                <w:szCs w:val="28"/>
              </w:rPr>
              <w:t>199 604,</w:t>
            </w:r>
            <w:r w:rsidRPr="00754FED"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9C6F3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175 076,2</w:t>
            </w:r>
            <w:r w:rsidR="00DC03F6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DC03F6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192 426,</w:t>
            </w: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DC03F6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199 604,</w:t>
            </w:r>
            <w:r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9C6F38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13 789,2</w:t>
            </w:r>
            <w:r w:rsidR="00DC03F6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DC03F6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31 139,</w:t>
            </w: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DC03F6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38 317,</w:t>
            </w:r>
            <w:r>
              <w:rPr>
                <w:color w:val="000000"/>
                <w:sz w:val="28"/>
                <w:szCs w:val="28"/>
                <w:lang w:val="ru-RU"/>
              </w:rPr>
              <w:t>27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2 585 297,0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Дорожное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хозяйство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дорожные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фонды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lastRenderedPageBreak/>
              <w:t>Муниципальная программа (комплексная программа) "Комплексное развитие сельской территории муниципаль</w:t>
            </w:r>
            <w:r w:rsidR="00DC03F6">
              <w:rPr>
                <w:color w:val="000000"/>
                <w:sz w:val="28"/>
                <w:szCs w:val="28"/>
                <w:lang w:val="ru-RU"/>
              </w:rPr>
              <w:t>ного образования Никольский сельсовет</w:t>
            </w: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"Развитие дорожного хозяйства"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Капитальный ремонт и ремонт сети автомобильных дорог местного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688 679,0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1 305 929,0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688 679,0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1 305 929,0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Содержание сети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1 179 318,0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1 214 745,0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1 279 368,0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1 179 318,0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1 214 745,0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1 279 368,0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Жилищное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DC03F6">
            <w:pPr>
              <w:rPr>
                <w:color w:val="000000"/>
                <w:sz w:val="28"/>
                <w:szCs w:val="28"/>
                <w:lang w:val="ru-RU"/>
              </w:rPr>
            </w:pPr>
            <w:r w:rsidRPr="00DC03F6">
              <w:rPr>
                <w:color w:val="000000"/>
                <w:sz w:val="28"/>
                <w:szCs w:val="28"/>
                <w:lang w:val="ru-RU"/>
              </w:rPr>
              <w:lastRenderedPageBreak/>
              <w:t>Муниципальная программа (комплексная программа) "Комплексное развитие сельской территории муниципального образования Никольский сельсовет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"Развитие жилищного фонда"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Мероприятия в области жилищного фонда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85 4 03 90032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85 4 03 90032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Муниципальная программа (комплексная программа) "Развитие культуры села муниципальног</w:t>
            </w:r>
            <w:r w:rsidR="00DC03F6">
              <w:rPr>
                <w:color w:val="000000"/>
                <w:sz w:val="28"/>
                <w:szCs w:val="28"/>
                <w:lang w:val="ru-RU"/>
              </w:rPr>
              <w:t>о образования Никольский сельсовет</w:t>
            </w:r>
            <w:r w:rsidRPr="00BF74D9">
              <w:rPr>
                <w:color w:val="000000"/>
                <w:sz w:val="28"/>
                <w:szCs w:val="28"/>
                <w:lang w:val="ru-RU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Комплексы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процессных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t>Комплекс процессных мероприятий "Сохранение и развитие культуры"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BF74D9" w:rsidRDefault="009C6F38">
            <w:pPr>
              <w:rPr>
                <w:color w:val="000000"/>
                <w:sz w:val="28"/>
                <w:szCs w:val="28"/>
                <w:lang w:val="ru-RU"/>
              </w:rPr>
            </w:pPr>
            <w:r w:rsidRPr="00BF74D9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повышение оплаты труда работников муниципальных учреждений культуры и педагогических работников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81 4 02 67777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Субсидии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учреждениям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81 4 02 67777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Сохранение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81 4 02 70011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Субсидии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учреждениям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81 4 02 70011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Содержание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имущества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Субсидии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учреждениям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Условно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утвержденные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228 582,5</w:t>
            </w:r>
            <w:r w:rsidR="009527AB">
              <w:rPr>
                <w:b/>
                <w:bCs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496 145,2</w:t>
            </w:r>
            <w:r w:rsidR="009527AB">
              <w:rPr>
                <w:b/>
                <w:bCs/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213CE1">
        <w:trPr>
          <w:cantSplit/>
        </w:trPr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9C6F3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Default="00213C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DC03F6" w:rsidRDefault="009C6F38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9 477 073,2</w:t>
            </w:r>
            <w:r w:rsidR="00DC03F6">
              <w:rPr>
                <w:b/>
                <w:bCs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9 143 287,</w:t>
            </w: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CE1" w:rsidRPr="009527AB" w:rsidRDefault="009527AB">
            <w:pPr>
              <w:jc w:val="right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9 922 901,</w:t>
            </w: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27</w:t>
            </w:r>
          </w:p>
        </w:tc>
      </w:tr>
    </w:tbl>
    <w:p w:rsidR="009C6F38" w:rsidRDefault="009C6F38"/>
    <w:sectPr w:rsidR="009C6F38">
      <w:footerReference w:type="default" r:id="rId7"/>
      <w:headerReference w:type="first" r:id="rId8"/>
      <w:pgSz w:w="16837" w:h="11905" w:orient="landscape"/>
      <w:pgMar w:top="566" w:right="283" w:bottom="566" w:left="1133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21" w:rsidRDefault="00396E21">
      <w:r>
        <w:separator/>
      </w:r>
    </w:p>
  </w:endnote>
  <w:endnote w:type="continuationSeparator" w:id="0">
    <w:p w:rsidR="00396E21" w:rsidRDefault="0039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7D3F89">
      <w:tc>
        <w:tcPr>
          <w:tcW w:w="15636" w:type="dxa"/>
        </w:tcPr>
        <w:p w:rsidR="007D3F89" w:rsidRDefault="007D3F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D3F89" w:rsidRDefault="007D3F8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21" w:rsidRDefault="00396E21">
      <w:r>
        <w:separator/>
      </w:r>
    </w:p>
  </w:footnote>
  <w:footnote w:type="continuationSeparator" w:id="0">
    <w:p w:rsidR="00396E21" w:rsidRDefault="0039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7D3F89">
      <w:trPr>
        <w:trHeight w:val="566"/>
      </w:trPr>
      <w:tc>
        <w:tcPr>
          <w:tcW w:w="15636" w:type="dxa"/>
        </w:tcPr>
        <w:p w:rsidR="007D3F89" w:rsidRDefault="007D3F89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7D3F89" w:rsidRDefault="007D3F8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E1"/>
    <w:rsid w:val="000B7BCB"/>
    <w:rsid w:val="000C4E50"/>
    <w:rsid w:val="0019631F"/>
    <w:rsid w:val="00213CE1"/>
    <w:rsid w:val="00396E21"/>
    <w:rsid w:val="007D3F89"/>
    <w:rsid w:val="008E5B35"/>
    <w:rsid w:val="009527AB"/>
    <w:rsid w:val="0097260D"/>
    <w:rsid w:val="009C6F38"/>
    <w:rsid w:val="00BF74D9"/>
    <w:rsid w:val="00DC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2024-11-15T04:50:00Z</dcterms:created>
  <dcterms:modified xsi:type="dcterms:W3CDTF">2024-12-27T05:20:00Z</dcterms:modified>
</cp:coreProperties>
</file>